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FD11" w14:textId="46A514DF" w:rsidR="00B85ACB" w:rsidRDefault="00CC479A" w:rsidP="00CC479A">
      <w:pPr>
        <w:jc w:val="center"/>
        <w:rPr>
          <w:b/>
          <w:bCs/>
        </w:rPr>
      </w:pPr>
      <w:r>
        <w:rPr>
          <w:b/>
          <w:bCs/>
        </w:rPr>
        <w:t>CENTRAL OREGON COAST FIRE &amp; RESCUE DISTRICT</w:t>
      </w:r>
    </w:p>
    <w:p w14:paraId="2CB54C91" w14:textId="6597392E" w:rsidR="00CC479A" w:rsidRDefault="00CC479A" w:rsidP="00CC479A">
      <w:pPr>
        <w:jc w:val="center"/>
        <w:rPr>
          <w:b/>
          <w:bCs/>
        </w:rPr>
      </w:pPr>
      <w:r>
        <w:rPr>
          <w:b/>
          <w:bCs/>
        </w:rPr>
        <w:t>BOARD OF DIRECTORS SPECIAL MEETING</w:t>
      </w:r>
    </w:p>
    <w:p w14:paraId="7579824F" w14:textId="1B07ADF5" w:rsidR="00CC479A" w:rsidRDefault="00CC479A" w:rsidP="00CC479A">
      <w:pPr>
        <w:jc w:val="center"/>
        <w:rPr>
          <w:b/>
          <w:bCs/>
        </w:rPr>
      </w:pPr>
      <w:r>
        <w:rPr>
          <w:b/>
          <w:bCs/>
        </w:rPr>
        <w:t>APRIL 29, 2021</w:t>
      </w:r>
    </w:p>
    <w:p w14:paraId="10A94E46" w14:textId="4A2C84BB" w:rsidR="00CC479A" w:rsidRDefault="00CC479A" w:rsidP="00CC479A">
      <w:pPr>
        <w:rPr>
          <w:b/>
          <w:bCs/>
        </w:rPr>
      </w:pPr>
    </w:p>
    <w:p w14:paraId="28ECE7B5" w14:textId="01F8B683" w:rsidR="00CC479A" w:rsidRDefault="00CC479A" w:rsidP="00CC479A">
      <w:r>
        <w:rPr>
          <w:b/>
          <w:bCs/>
        </w:rPr>
        <w:t xml:space="preserve">1.  Call to Order.  </w:t>
      </w:r>
      <w:r>
        <w:t>The special meeting of the Central Oregon Coast Fire &amp; Rescue District was called to order by President Tim Grady at 6:02 p.m. on Thursday, April 29, 2021.</w:t>
      </w:r>
    </w:p>
    <w:p w14:paraId="3D7E7ED4" w14:textId="6DC358E3" w:rsidR="00CC479A" w:rsidRDefault="00CC479A" w:rsidP="00CC479A">
      <w:r>
        <w:rPr>
          <w:b/>
          <w:bCs/>
        </w:rPr>
        <w:t xml:space="preserve">2.  Pledge of Allegiance.  </w:t>
      </w:r>
      <w:r>
        <w:t>In the absence of a flag, the pledge was not done.</w:t>
      </w:r>
    </w:p>
    <w:p w14:paraId="7A35F1CD" w14:textId="0E35D009" w:rsidR="00CC479A" w:rsidRDefault="00CC479A" w:rsidP="00CC479A">
      <w:r>
        <w:rPr>
          <w:b/>
          <w:bCs/>
        </w:rPr>
        <w:t xml:space="preserve">3.  Roll Call.  </w:t>
      </w:r>
      <w:r>
        <w:t xml:space="preserve">Directors present were Tim Grady, Reda Eckerman, and Peter Carlich; Dave Brooks was </w:t>
      </w:r>
      <w:proofErr w:type="gramStart"/>
      <w:r>
        <w:t>absent</w:t>
      </w:r>
      <w:proofErr w:type="gramEnd"/>
      <w:r>
        <w:t xml:space="preserve"> and Kevin Battles was excused.  A quorum was present.</w:t>
      </w:r>
    </w:p>
    <w:p w14:paraId="7F1B6FF0" w14:textId="77777777" w:rsidR="00A67EE2" w:rsidRDefault="00CC479A" w:rsidP="00CC479A">
      <w:r>
        <w:rPr>
          <w:b/>
          <w:bCs/>
        </w:rPr>
        <w:t xml:space="preserve">4.  Resolution #2021-07.  </w:t>
      </w:r>
      <w:r>
        <w:t xml:space="preserve">Mr. Grady read </w:t>
      </w:r>
      <w:r>
        <w:rPr>
          <w:b/>
          <w:bCs/>
        </w:rPr>
        <w:t xml:space="preserve">Resolution #2021-07 A Resolution Authorizing Credit Card Account (VISA) Signer/Cardholder Changes.  </w:t>
      </w:r>
      <w:r>
        <w:t xml:space="preserve">Discussion followed, with </w:t>
      </w:r>
      <w:r w:rsidR="00875D53">
        <w:t xml:space="preserve">recommended </w:t>
      </w:r>
      <w:r>
        <w:t xml:space="preserve">changes to the limit for Chief Mason </w:t>
      </w:r>
      <w:r w:rsidR="00AE314A">
        <w:t>from $3000 to $5000 and an overall limit from $7000 to $9000</w:t>
      </w:r>
      <w:r w:rsidR="00A704DE">
        <w:t xml:space="preserve">, </w:t>
      </w:r>
      <w:r w:rsidR="003021F4">
        <w:t>and the addition of the word</w:t>
      </w:r>
      <w:r w:rsidR="00A2260E">
        <w:t xml:space="preserve"> “has” following District on the </w:t>
      </w:r>
      <w:r w:rsidR="00664B4B">
        <w:t xml:space="preserve">line beginning “Whereas”.  </w:t>
      </w:r>
      <w:r w:rsidR="00875D53">
        <w:t>M</w:t>
      </w:r>
      <w:r w:rsidR="00E3630C">
        <w:t>oved by Mrs. Eckerman to approve R</w:t>
      </w:r>
      <w:r w:rsidR="00B13B81">
        <w:t>esolution #2021-07 with the recommended changes</w:t>
      </w:r>
      <w:r w:rsidR="00154B76">
        <w:t>, seconded by Mr. Carlich; motion carried.</w:t>
      </w:r>
    </w:p>
    <w:p w14:paraId="69663DA4" w14:textId="72526371" w:rsidR="00A67EE2" w:rsidRDefault="00A67EE2" w:rsidP="00CC479A">
      <w:r>
        <w:rPr>
          <w:b/>
          <w:bCs/>
        </w:rPr>
        <w:t xml:space="preserve">5.  Execution Session.  </w:t>
      </w:r>
      <w:r w:rsidR="007C2AFF">
        <w:t xml:space="preserve">It was determined that an Executive Session was not </w:t>
      </w:r>
      <w:r w:rsidR="00BA146C">
        <w:t>needed to consider the proposed contract with Chief Mason</w:t>
      </w:r>
      <w:r>
        <w:t>.</w:t>
      </w:r>
      <w:r w:rsidR="00BA146C">
        <w:t xml:space="preserve">  </w:t>
      </w:r>
      <w:r w:rsidR="00CF127D">
        <w:t xml:space="preserve">He had submitted four requested changes which had been approved.  </w:t>
      </w:r>
      <w:r w:rsidR="00757204">
        <w:t xml:space="preserve">Moved by Mr. Carlich, seconded by Mrs. Eckerman, to approve the </w:t>
      </w:r>
      <w:r w:rsidR="00837240">
        <w:t xml:space="preserve">employment contract with Chief Jamie Mason; motion carried. </w:t>
      </w:r>
    </w:p>
    <w:p w14:paraId="28A38648" w14:textId="28C65D48" w:rsidR="002344FF" w:rsidRDefault="002344FF" w:rsidP="00CC479A">
      <w:r>
        <w:rPr>
          <w:b/>
          <w:bCs/>
        </w:rPr>
        <w:t xml:space="preserve">6.  Actions, if any, from Executive Session.  </w:t>
      </w:r>
      <w:r>
        <w:t>N</w:t>
      </w:r>
      <w:r w:rsidR="00C375C2">
        <w:t>/A</w:t>
      </w:r>
    </w:p>
    <w:p w14:paraId="417A9A46" w14:textId="663E44D4" w:rsidR="00CC479A" w:rsidRDefault="002344FF" w:rsidP="00CC479A">
      <w:r>
        <w:rPr>
          <w:b/>
          <w:bCs/>
        </w:rPr>
        <w:t xml:space="preserve">7.  Good of the Order.  </w:t>
      </w:r>
      <w:r w:rsidR="00231F47">
        <w:t xml:space="preserve"> </w:t>
      </w:r>
      <w:r w:rsidR="000C091B">
        <w:t xml:space="preserve">Chief Mason </w:t>
      </w:r>
      <w:r w:rsidR="0057516E">
        <w:t xml:space="preserve">had postponed </w:t>
      </w:r>
      <w:r w:rsidR="000542AB">
        <w:t xml:space="preserve">consideration of the serial levy from the last meeting and now presented </w:t>
      </w:r>
      <w:r w:rsidR="005C5CD2">
        <w:t>the proposed changes to the Equipment Levy</w:t>
      </w:r>
      <w:r w:rsidR="005035BE">
        <w:t xml:space="preserve"> </w:t>
      </w:r>
      <w:r w:rsidR="002477FD">
        <w:t xml:space="preserve">current balance of $58,082.81.  </w:t>
      </w:r>
      <w:r w:rsidR="00F75123">
        <w:t xml:space="preserve">At </w:t>
      </w:r>
      <w:r w:rsidR="00916CA4">
        <w:t>the March 18</w:t>
      </w:r>
      <w:r w:rsidR="00916CA4" w:rsidRPr="00916CA4">
        <w:rPr>
          <w:vertAlign w:val="superscript"/>
        </w:rPr>
        <w:t>th</w:t>
      </w:r>
      <w:r w:rsidR="00916CA4">
        <w:t xml:space="preserve"> meeting </w:t>
      </w:r>
      <w:r w:rsidR="00C11E64">
        <w:t>money had been moved from that account</w:t>
      </w:r>
      <w:r w:rsidR="008859A1">
        <w:t xml:space="preserve"> for AEDs, pagers, grant matches, and uniforms </w:t>
      </w:r>
      <w:r w:rsidR="00587B20">
        <w:t>amounting to $34,950.  This leaves a balance of $23,</w:t>
      </w:r>
      <w:r w:rsidR="00B432CC">
        <w:t xml:space="preserve">132 in the account; technically this account is supposed to be </w:t>
      </w:r>
      <w:r w:rsidR="00310D32">
        <w:t xml:space="preserve">spent during the year </w:t>
      </w:r>
      <w:r w:rsidR="00E44D65">
        <w:t>it</w:t>
      </w:r>
      <w:r w:rsidR="00C42D91">
        <w:t xml:space="preserve"> is</w:t>
      </w:r>
      <w:r w:rsidR="00E44D65">
        <w:t xml:space="preserve"> received.</w:t>
      </w:r>
      <w:r w:rsidR="00A95FA3">
        <w:t xml:space="preserve">  </w:t>
      </w:r>
      <w:r w:rsidR="00EC3737">
        <w:t xml:space="preserve">Currently, the third utility truck, </w:t>
      </w:r>
      <w:r w:rsidR="00782720">
        <w:t>72</w:t>
      </w:r>
      <w:r w:rsidR="00AB638B">
        <w:t>3</w:t>
      </w:r>
      <w:r w:rsidR="005E54D9">
        <w:t>3, is on its last legs</w:t>
      </w:r>
      <w:r w:rsidR="00E95E1A">
        <w:t>, and he would like to try to sell it while it is still operating</w:t>
      </w:r>
      <w:r w:rsidR="002A641C">
        <w:t xml:space="preserve">.  He </w:t>
      </w:r>
      <w:r w:rsidR="009C4CF1">
        <w:t xml:space="preserve">would like </w:t>
      </w:r>
      <w:r w:rsidR="00071755">
        <w:t xml:space="preserve">permission from the board to </w:t>
      </w:r>
      <w:r w:rsidR="002A641C">
        <w:t xml:space="preserve">talk to Chief </w:t>
      </w:r>
      <w:proofErr w:type="spellStart"/>
      <w:r w:rsidR="002A641C">
        <w:t>Sakaris</w:t>
      </w:r>
      <w:proofErr w:type="spellEnd"/>
      <w:r w:rsidR="00071755">
        <w:t xml:space="preserve"> about a Suburban </w:t>
      </w:r>
      <w:r w:rsidR="00625B07">
        <w:t>that Seal Rock has that they are not utilizing</w:t>
      </w:r>
      <w:r w:rsidR="00311DC5">
        <w:t xml:space="preserve"> and see it they would sell it and we </w:t>
      </w:r>
      <w:r w:rsidR="00881342">
        <w:t xml:space="preserve">would have it remarked for us </w:t>
      </w:r>
      <w:r w:rsidR="00551443">
        <w:t>to use for the next five years.</w:t>
      </w:r>
      <w:r w:rsidR="00650643">
        <w:t xml:space="preserve">  </w:t>
      </w:r>
      <w:r w:rsidR="007C7ABF">
        <w:t>That would get us past the bond</w:t>
      </w:r>
      <w:r w:rsidR="009E0181">
        <w:t xml:space="preserve">.  We have to keep a truck here </w:t>
      </w:r>
      <w:r w:rsidR="00121393">
        <w:t xml:space="preserve">to haul the boat.  He </w:t>
      </w:r>
      <w:r w:rsidR="00DF1ED7">
        <w:t xml:space="preserve">talked to Roxie today and the news was </w:t>
      </w:r>
      <w:r w:rsidR="003B37FF">
        <w:t>not good</w:t>
      </w:r>
      <w:r w:rsidR="00F2002D">
        <w:t>; they will be meeting next week to discuss details</w:t>
      </w:r>
      <w:r w:rsidR="003B37FF">
        <w:t>.  There are two options right now</w:t>
      </w:r>
      <w:r w:rsidR="00F2002D">
        <w:t>.  For $50,000 there will be a slip, a lift, and a fence</w:t>
      </w:r>
      <w:r w:rsidR="009767AE">
        <w:t xml:space="preserve">, which leaves everything out in the open.  </w:t>
      </w:r>
      <w:r w:rsidR="00826A2A">
        <w:t>The other option is to do an engineered boathouse</w:t>
      </w:r>
      <w:r w:rsidR="00E95B78">
        <w:t xml:space="preserve">, </w:t>
      </w:r>
      <w:r w:rsidR="0090525B">
        <w:t xml:space="preserve">which will run about $130,000.  </w:t>
      </w:r>
      <w:r w:rsidR="00B56470">
        <w:t>Discussion of possible grants</w:t>
      </w:r>
      <w:r w:rsidR="002C7819">
        <w:t xml:space="preserve"> or including it in the bond levy request.  </w:t>
      </w:r>
      <w:r w:rsidR="001E4A42">
        <w:t xml:space="preserve">Discussion of truck, which Chief Mason </w:t>
      </w:r>
      <w:r w:rsidR="0041472E">
        <w:t>would</w:t>
      </w:r>
      <w:r w:rsidR="001E4A42">
        <w:t xml:space="preserve"> use</w:t>
      </w:r>
      <w:r w:rsidR="0041472E">
        <w:t>.</w:t>
      </w:r>
      <w:r w:rsidR="00C27E06">
        <w:t xml:space="preserve">  H</w:t>
      </w:r>
      <w:r w:rsidR="000143EE">
        <w:t xml:space="preserve">is estimate of up to $12,000 for the truck, and $4,000 for </w:t>
      </w:r>
      <w:r w:rsidR="00F9011D">
        <w:t xml:space="preserve">modifications, would leave a balance in the account of $7,132; </w:t>
      </w:r>
      <w:r w:rsidR="005E4D6B">
        <w:t xml:space="preserve">Mr. Grady pointed out that this could be rolled over into the Equipment Reserve.  Discussion. </w:t>
      </w:r>
      <w:r w:rsidR="00D42201">
        <w:t xml:space="preserve"> Moved by Mrs. Eckerman that Chief Mason</w:t>
      </w:r>
      <w:r w:rsidR="007035C2">
        <w:t xml:space="preserve"> be approved to enter into discussion with Chief </w:t>
      </w:r>
      <w:proofErr w:type="spellStart"/>
      <w:r w:rsidR="007035C2">
        <w:t>Sakaris</w:t>
      </w:r>
      <w:proofErr w:type="spellEnd"/>
      <w:r w:rsidR="007035C2">
        <w:t xml:space="preserve"> </w:t>
      </w:r>
      <w:r w:rsidR="009A0982">
        <w:t>regarding the possible purchase of the vehicle</w:t>
      </w:r>
      <w:r w:rsidR="0019361C">
        <w:t>, seconded by Mr. Carlich; motion carried.</w:t>
      </w:r>
      <w:r w:rsidR="001014CC">
        <w:t xml:space="preserve"> </w:t>
      </w:r>
      <w:r w:rsidR="00E97395">
        <w:t xml:space="preserve"> Chief Mason has met with Mr. Quick</w:t>
      </w:r>
      <w:r w:rsidR="00E87093">
        <w:t xml:space="preserve">, who is fine-tuning the budget, and anticipates that the final budget </w:t>
      </w:r>
      <w:r w:rsidR="007A0A77">
        <w:t>may be distributed by next Tuesday.</w:t>
      </w:r>
    </w:p>
    <w:p w14:paraId="75672BDC" w14:textId="77777777" w:rsidR="00174749" w:rsidRDefault="00174749" w:rsidP="00CF2D3B">
      <w:pPr>
        <w:ind w:left="4320" w:firstLine="720"/>
        <w:rPr>
          <w:sz w:val="18"/>
          <w:szCs w:val="18"/>
        </w:rPr>
      </w:pPr>
    </w:p>
    <w:p w14:paraId="341EC917" w14:textId="574461C2" w:rsidR="00383904" w:rsidRPr="00383904" w:rsidRDefault="00383904" w:rsidP="00CF2D3B">
      <w:pPr>
        <w:ind w:left="4320" w:firstLine="720"/>
        <w:rPr>
          <w:sz w:val="18"/>
          <w:szCs w:val="18"/>
        </w:rPr>
      </w:pPr>
      <w:r w:rsidRPr="00383904">
        <w:rPr>
          <w:sz w:val="18"/>
          <w:szCs w:val="18"/>
        </w:rPr>
        <w:lastRenderedPageBreak/>
        <w:t>COCFRD Special Meeting, April 29, 2021</w:t>
      </w:r>
      <w:proofErr w:type="gramStart"/>
      <w:r w:rsidRPr="00383904">
        <w:rPr>
          <w:sz w:val="18"/>
          <w:szCs w:val="18"/>
        </w:rPr>
        <w:t>….pg.</w:t>
      </w:r>
      <w:proofErr w:type="gramEnd"/>
      <w:r w:rsidRPr="00383904">
        <w:rPr>
          <w:sz w:val="18"/>
          <w:szCs w:val="18"/>
        </w:rPr>
        <w:t xml:space="preserve"> 2</w:t>
      </w:r>
    </w:p>
    <w:p w14:paraId="7DE363DC" w14:textId="60295486" w:rsidR="00E15610" w:rsidRDefault="00E15610" w:rsidP="00CC479A">
      <w:r>
        <w:t>There being no further business to come before the Board, the meeting adjourned at 6:28 p.m.</w:t>
      </w:r>
    </w:p>
    <w:p w14:paraId="2C9C7990" w14:textId="4457D342" w:rsidR="00CF2D3B" w:rsidRDefault="00CF2D3B" w:rsidP="00CC479A"/>
    <w:p w14:paraId="785064F6" w14:textId="1B40DF8F" w:rsidR="00CF2D3B" w:rsidRDefault="00CF2D3B" w:rsidP="00CC479A">
      <w:r>
        <w:t>Respectfully submitted,</w:t>
      </w:r>
    </w:p>
    <w:p w14:paraId="22CD2E51" w14:textId="3476AA33" w:rsidR="00CF2D3B" w:rsidRDefault="00CF2D3B" w:rsidP="00CC479A"/>
    <w:p w14:paraId="06F8A928" w14:textId="77777777" w:rsidR="005150D7" w:rsidRDefault="00D67EC7" w:rsidP="00CC479A">
      <w:r>
        <w:t xml:space="preserve">____________________________________________                                                                  Jan K.  </w:t>
      </w:r>
      <w:r w:rsidR="005150D7">
        <w:t>Hansen, Recording Secretary</w:t>
      </w:r>
    </w:p>
    <w:p w14:paraId="5AC44ABA" w14:textId="7605329C" w:rsidR="005150D7" w:rsidRDefault="005150D7" w:rsidP="00CC479A"/>
    <w:p w14:paraId="407394C4" w14:textId="2D4165CD" w:rsidR="009546D1" w:rsidRDefault="009546D1" w:rsidP="00CC479A">
      <w:r>
        <w:t>Approved:</w:t>
      </w:r>
    </w:p>
    <w:p w14:paraId="40EB3DC4" w14:textId="1BAD6F4F" w:rsidR="009546D1" w:rsidRDefault="009546D1" w:rsidP="00CC479A"/>
    <w:p w14:paraId="6793DAC6" w14:textId="41A41395" w:rsidR="009546D1" w:rsidRDefault="009546D1" w:rsidP="00CC479A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                                                              Board Chair</w:t>
      </w:r>
    </w:p>
    <w:p w14:paraId="476C3906" w14:textId="0C7E0CF8" w:rsidR="00CF2D3B" w:rsidRPr="00D67EC7" w:rsidRDefault="00D67EC7" w:rsidP="00CC479A">
      <w:pPr>
        <w:rPr>
          <w:vanish/>
        </w:rPr>
      </w:pPr>
      <w:r>
        <w:t xml:space="preserve">                  </w:t>
      </w:r>
      <w:r>
        <w:rPr>
          <w:vanish/>
        </w:rPr>
        <w:t xml:space="preserve">HH   H   </w:t>
      </w:r>
    </w:p>
    <w:p w14:paraId="3F4EA1E1" w14:textId="77777777" w:rsidR="0017141B" w:rsidRPr="00CC479A" w:rsidRDefault="0017141B" w:rsidP="00CC479A"/>
    <w:sectPr w:rsidR="0017141B" w:rsidRPr="00CC4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9A"/>
    <w:rsid w:val="000143EE"/>
    <w:rsid w:val="000542AB"/>
    <w:rsid w:val="00071755"/>
    <w:rsid w:val="00095687"/>
    <w:rsid w:val="000C091B"/>
    <w:rsid w:val="001014CC"/>
    <w:rsid w:val="0010677E"/>
    <w:rsid w:val="00121393"/>
    <w:rsid w:val="00145C68"/>
    <w:rsid w:val="00154B76"/>
    <w:rsid w:val="0017141B"/>
    <w:rsid w:val="00174749"/>
    <w:rsid w:val="0017686C"/>
    <w:rsid w:val="00183F8B"/>
    <w:rsid w:val="0019361C"/>
    <w:rsid w:val="001E4A42"/>
    <w:rsid w:val="00231F47"/>
    <w:rsid w:val="002344FF"/>
    <w:rsid w:val="002477FD"/>
    <w:rsid w:val="002A641C"/>
    <w:rsid w:val="002C7819"/>
    <w:rsid w:val="003021F4"/>
    <w:rsid w:val="00310D32"/>
    <w:rsid w:val="00311DC5"/>
    <w:rsid w:val="00383904"/>
    <w:rsid w:val="003B37FF"/>
    <w:rsid w:val="0041472E"/>
    <w:rsid w:val="005035BE"/>
    <w:rsid w:val="005150D7"/>
    <w:rsid w:val="00551443"/>
    <w:rsid w:val="0057516E"/>
    <w:rsid w:val="00587B20"/>
    <w:rsid w:val="005C5CD2"/>
    <w:rsid w:val="005E4D6B"/>
    <w:rsid w:val="005E54D9"/>
    <w:rsid w:val="00625B07"/>
    <w:rsid w:val="00650643"/>
    <w:rsid w:val="00664B4B"/>
    <w:rsid w:val="007035C2"/>
    <w:rsid w:val="00757204"/>
    <w:rsid w:val="00782720"/>
    <w:rsid w:val="007A0A77"/>
    <w:rsid w:val="007C2AFF"/>
    <w:rsid w:val="007C7ABF"/>
    <w:rsid w:val="007D55E8"/>
    <w:rsid w:val="00826A2A"/>
    <w:rsid w:val="00837240"/>
    <w:rsid w:val="008679BB"/>
    <w:rsid w:val="00875D53"/>
    <w:rsid w:val="00881342"/>
    <w:rsid w:val="008859A1"/>
    <w:rsid w:val="008B3A74"/>
    <w:rsid w:val="0090525B"/>
    <w:rsid w:val="00916CA4"/>
    <w:rsid w:val="009546D1"/>
    <w:rsid w:val="009767AE"/>
    <w:rsid w:val="009A0982"/>
    <w:rsid w:val="009C4CF1"/>
    <w:rsid w:val="009E0181"/>
    <w:rsid w:val="00A20B10"/>
    <w:rsid w:val="00A2260E"/>
    <w:rsid w:val="00A67EE2"/>
    <w:rsid w:val="00A704DE"/>
    <w:rsid w:val="00A95FA3"/>
    <w:rsid w:val="00AB638B"/>
    <w:rsid w:val="00AE314A"/>
    <w:rsid w:val="00B13B81"/>
    <w:rsid w:val="00B432CC"/>
    <w:rsid w:val="00B56470"/>
    <w:rsid w:val="00B7245C"/>
    <w:rsid w:val="00B85ACB"/>
    <w:rsid w:val="00BA146C"/>
    <w:rsid w:val="00C11E64"/>
    <w:rsid w:val="00C27E06"/>
    <w:rsid w:val="00C375C2"/>
    <w:rsid w:val="00C42D91"/>
    <w:rsid w:val="00CC479A"/>
    <w:rsid w:val="00CF127D"/>
    <w:rsid w:val="00CF2D3B"/>
    <w:rsid w:val="00D42201"/>
    <w:rsid w:val="00D67EC7"/>
    <w:rsid w:val="00D7521B"/>
    <w:rsid w:val="00DF1ED7"/>
    <w:rsid w:val="00E15610"/>
    <w:rsid w:val="00E3630C"/>
    <w:rsid w:val="00E44D65"/>
    <w:rsid w:val="00E83317"/>
    <w:rsid w:val="00E87093"/>
    <w:rsid w:val="00E95B78"/>
    <w:rsid w:val="00E95E1A"/>
    <w:rsid w:val="00E97395"/>
    <w:rsid w:val="00EC2952"/>
    <w:rsid w:val="00EC3737"/>
    <w:rsid w:val="00ED1FF0"/>
    <w:rsid w:val="00F2002D"/>
    <w:rsid w:val="00F75123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13D1A"/>
  <w15:chartTrackingRefBased/>
  <w15:docId w15:val="{8B36524C-DE07-45D1-8464-07E9808C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C2952"/>
    <w:pPr>
      <w:spacing w:after="0" w:line="240" w:lineRule="auto"/>
    </w:pPr>
    <w:rPr>
      <w:rFonts w:ascii="Edwardian Script ITC" w:eastAsiaTheme="majorEastAsia" w:hAnsi="Edwardian Script ITC" w:cstheme="majorBidi"/>
      <w:color w:val="FF0000"/>
      <w:sz w:val="4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C295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dwardian Script ITC" w:eastAsiaTheme="majorEastAsia" w:hAnsi="Edwardian Script ITC" w:cstheme="majorBidi"/>
      <w:color w:val="FF0000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Teldin Moore</dc:creator>
  <cp:keywords/>
  <dc:description/>
  <cp:lastModifiedBy>Central Coast Fire &amp; Rescue</cp:lastModifiedBy>
  <cp:revision>2</cp:revision>
  <cp:lastPrinted>2021-05-14T18:03:00Z</cp:lastPrinted>
  <dcterms:created xsi:type="dcterms:W3CDTF">2021-05-14T18:03:00Z</dcterms:created>
  <dcterms:modified xsi:type="dcterms:W3CDTF">2021-05-14T18:03:00Z</dcterms:modified>
</cp:coreProperties>
</file>